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A79" w:rsidRPr="00FE1983" w:rsidRDefault="0053505E">
      <w:pPr>
        <w:spacing w:after="0" w:line="408" w:lineRule="auto"/>
        <w:ind w:left="120"/>
        <w:jc w:val="center"/>
        <w:rPr>
          <w:lang w:val="ru-RU"/>
        </w:rPr>
      </w:pPr>
      <w:bookmarkStart w:id="0" w:name="block-7641885"/>
      <w:r w:rsidRPr="00FE19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0A79" w:rsidRPr="00FE1983" w:rsidRDefault="0053505E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FE198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FE19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0A79" w:rsidRPr="00FE1983" w:rsidRDefault="0053505E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FE1983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</w:t>
      </w:r>
      <w:bookmarkEnd w:id="2"/>
    </w:p>
    <w:p w:rsidR="000F0A79" w:rsidRDefault="005350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Чуру-Барышевская ОШ</w:t>
      </w:r>
    </w:p>
    <w:p w:rsidR="000F0A79" w:rsidRDefault="000F0A79">
      <w:pPr>
        <w:spacing w:after="0"/>
        <w:ind w:left="120"/>
      </w:pPr>
    </w:p>
    <w:p w:rsidR="000F0A79" w:rsidRDefault="000F0A79">
      <w:pPr>
        <w:spacing w:after="0"/>
        <w:ind w:left="120"/>
      </w:pPr>
    </w:p>
    <w:p w:rsidR="000F0A79" w:rsidRDefault="000F0A79">
      <w:pPr>
        <w:spacing w:after="0"/>
        <w:ind w:left="120"/>
      </w:pPr>
    </w:p>
    <w:p w:rsidR="000F0A79" w:rsidRDefault="000F0A7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E1983" w:rsidTr="000D4161">
        <w:tc>
          <w:tcPr>
            <w:tcW w:w="3114" w:type="dxa"/>
          </w:tcPr>
          <w:p w:rsidR="00C53FFE" w:rsidRPr="0040209D" w:rsidRDefault="0053505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350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5350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350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Г.Ф.</w:t>
            </w:r>
          </w:p>
          <w:p w:rsidR="00FE1983" w:rsidRDefault="005350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5350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350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3505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350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5350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350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Л.Н.</w:t>
            </w:r>
          </w:p>
          <w:p w:rsidR="00FE1983" w:rsidRDefault="005350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5350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350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350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350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3505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E198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[Нургалиев Р.Ш.</w:t>
            </w:r>
            <w:r w:rsidR="0053505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FE1983" w:rsidRDefault="005350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№52</w:t>
            </w:r>
          </w:p>
          <w:p w:rsidR="000E6D86" w:rsidRDefault="005350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350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0A79" w:rsidRPr="00FE1983" w:rsidRDefault="000F0A79">
      <w:pPr>
        <w:spacing w:after="0"/>
        <w:ind w:left="120"/>
        <w:rPr>
          <w:lang w:val="ru-RU"/>
        </w:rPr>
      </w:pPr>
    </w:p>
    <w:p w:rsidR="000F0A79" w:rsidRPr="00FE1983" w:rsidRDefault="000F0A79">
      <w:pPr>
        <w:spacing w:after="0"/>
        <w:ind w:left="120"/>
        <w:rPr>
          <w:lang w:val="ru-RU"/>
        </w:rPr>
      </w:pPr>
    </w:p>
    <w:p w:rsidR="000F0A79" w:rsidRPr="00FE1983" w:rsidRDefault="000F0A79">
      <w:pPr>
        <w:spacing w:after="0"/>
        <w:ind w:left="120"/>
        <w:rPr>
          <w:lang w:val="ru-RU"/>
        </w:rPr>
      </w:pPr>
    </w:p>
    <w:p w:rsidR="000F0A79" w:rsidRPr="00FE1983" w:rsidRDefault="000F0A79">
      <w:pPr>
        <w:spacing w:after="0"/>
        <w:ind w:left="120"/>
        <w:rPr>
          <w:lang w:val="ru-RU"/>
        </w:rPr>
      </w:pPr>
    </w:p>
    <w:p w:rsidR="000F0A79" w:rsidRPr="00FE1983" w:rsidRDefault="000F0A79">
      <w:pPr>
        <w:spacing w:after="0"/>
        <w:ind w:left="120"/>
        <w:rPr>
          <w:lang w:val="ru-RU"/>
        </w:rPr>
      </w:pPr>
    </w:p>
    <w:p w:rsidR="000F0A79" w:rsidRPr="00FE1983" w:rsidRDefault="0053505E">
      <w:pPr>
        <w:spacing w:after="0" w:line="408" w:lineRule="auto"/>
        <w:ind w:left="120"/>
        <w:jc w:val="center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0A79" w:rsidRPr="00FE1983" w:rsidRDefault="0053505E">
      <w:pPr>
        <w:spacing w:after="0" w:line="408" w:lineRule="auto"/>
        <w:ind w:left="120"/>
        <w:jc w:val="center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1070663)</w:t>
      </w: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53505E">
      <w:pPr>
        <w:spacing w:after="0" w:line="408" w:lineRule="auto"/>
        <w:ind w:left="120"/>
        <w:jc w:val="center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F0A79" w:rsidRPr="00FE1983" w:rsidRDefault="0053505E">
      <w:pPr>
        <w:spacing w:after="0" w:line="408" w:lineRule="auto"/>
        <w:ind w:left="120"/>
        <w:jc w:val="center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0F0A79">
      <w:pPr>
        <w:spacing w:after="0"/>
        <w:ind w:left="120"/>
        <w:jc w:val="center"/>
        <w:rPr>
          <w:lang w:val="ru-RU"/>
        </w:rPr>
      </w:pPr>
    </w:p>
    <w:p w:rsidR="000F0A79" w:rsidRPr="00FE1983" w:rsidRDefault="0053505E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FE1983">
        <w:rPr>
          <w:rFonts w:ascii="Times New Roman" w:hAnsi="Times New Roman"/>
          <w:b/>
          <w:color w:val="000000"/>
          <w:sz w:val="28"/>
          <w:lang w:val="ru-RU"/>
        </w:rPr>
        <w:t>с.Чуру-Барышево</w:t>
      </w:r>
      <w:bookmarkEnd w:id="3"/>
      <w:r w:rsidRPr="00FE19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FE198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F0A79" w:rsidRPr="00FE1983" w:rsidRDefault="000F0A79">
      <w:pPr>
        <w:spacing w:after="0"/>
        <w:ind w:left="120"/>
        <w:rPr>
          <w:lang w:val="ru-RU"/>
        </w:rPr>
      </w:pPr>
    </w:p>
    <w:p w:rsidR="000F0A79" w:rsidRPr="00FE1983" w:rsidRDefault="000F0A79">
      <w:pPr>
        <w:rPr>
          <w:lang w:val="ru-RU"/>
        </w:rPr>
        <w:sectPr w:rsidR="000F0A79" w:rsidRPr="00FE1983">
          <w:pgSz w:w="11906" w:h="16383"/>
          <w:pgMar w:top="1134" w:right="850" w:bottom="1134" w:left="1701" w:header="720" w:footer="720" w:gutter="0"/>
          <w:cols w:space="720"/>
        </w:sect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bookmarkStart w:id="5" w:name="block-7641884"/>
      <w:bookmarkEnd w:id="0"/>
      <w:r w:rsidRPr="00FE19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r w:rsidRPr="00FE1983">
        <w:rPr>
          <w:rFonts w:ascii="Times New Roman" w:hAnsi="Times New Roman"/>
          <w:color w:val="000000"/>
          <w:sz w:val="28"/>
          <w:lang w:val="ru-RU"/>
        </w:rPr>
        <w:t>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ты, сформулированные в федеральной рабочей программе воспитания. 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FE1983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FE1983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FE1983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FE1983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E198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</w:t>
      </w:r>
      <w:r w:rsidRPr="00FE1983">
        <w:rPr>
          <w:rFonts w:ascii="Times New Roman" w:hAnsi="Times New Roman"/>
          <w:color w:val="000000"/>
          <w:sz w:val="28"/>
          <w:lang w:val="ru-RU"/>
        </w:rPr>
        <w:t>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F0A79" w:rsidRPr="00FE1983" w:rsidRDefault="0053505E">
      <w:pPr>
        <w:spacing w:after="0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представлений о нормах современного русского литературного языка: аудирование, говорение, чтение, письмо;</w:t>
      </w:r>
    </w:p>
    <w:p w:rsidR="000F0A79" w:rsidRPr="00FE1983" w:rsidRDefault="0053505E">
      <w:pPr>
        <w:spacing w:after="0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</w:t>
      </w:r>
      <w:r w:rsidRPr="00FE1983">
        <w:rPr>
          <w:rFonts w:ascii="Times New Roman" w:hAnsi="Times New Roman"/>
          <w:color w:val="000000"/>
          <w:sz w:val="28"/>
          <w:lang w:val="ru-RU"/>
        </w:rPr>
        <w:t>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0A79" w:rsidRPr="00FE1983" w:rsidRDefault="0053505E">
      <w:pPr>
        <w:spacing w:after="0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E1983">
        <w:rPr>
          <w:rFonts w:ascii="Times New Roman" w:hAnsi="Times New Roman"/>
          <w:color w:val="000000"/>
          <w:sz w:val="28"/>
          <w:lang w:val="ru-RU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0A79" w:rsidRPr="00FE1983" w:rsidRDefault="0053505E">
      <w:pPr>
        <w:spacing w:after="0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</w:t>
      </w:r>
      <w:r w:rsidRPr="00FE1983">
        <w:rPr>
          <w:rFonts w:ascii="Times New Roman" w:hAnsi="Times New Roman"/>
          <w:color w:val="000000"/>
          <w:sz w:val="28"/>
          <w:lang w:val="ru-RU"/>
        </w:rPr>
        <w:t>вию с изменяющимся миром и дальнейшему успешному образованию.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</w:t>
      </w:r>
      <w:r w:rsidRPr="00FE1983">
        <w:rPr>
          <w:rFonts w:ascii="Times New Roman" w:hAnsi="Times New Roman"/>
          <w:color w:val="000000"/>
          <w:sz w:val="28"/>
          <w:lang w:val="ru-RU"/>
        </w:rPr>
        <w:t>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F0A79" w:rsidRPr="00FE1983" w:rsidRDefault="0053505E">
      <w:pPr>
        <w:spacing w:after="0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Ряд задач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по совершенствованию речевой деятельности решаются совместно с учебным предметом «Литературное чтение».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E198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Общее число часов, отведённы</w:t>
      </w:r>
      <w:r w:rsidR="00FE1983">
        <w:rPr>
          <w:rFonts w:ascii="Times New Roman" w:hAnsi="Times New Roman"/>
          <w:color w:val="000000"/>
          <w:sz w:val="28"/>
          <w:lang w:val="ru-RU"/>
        </w:rPr>
        <w:t>х на изучение «Русского языка» в 4 классе– 136ч. (4 часов в неделю )</w:t>
      </w:r>
    </w:p>
    <w:p w:rsidR="000F0A79" w:rsidRPr="00FE1983" w:rsidRDefault="000F0A79">
      <w:pPr>
        <w:rPr>
          <w:lang w:val="ru-RU"/>
        </w:rPr>
        <w:sectPr w:rsidR="000F0A79" w:rsidRPr="00FE1983">
          <w:pgSz w:w="11906" w:h="16383"/>
          <w:pgMar w:top="1134" w:right="850" w:bottom="1134" w:left="1701" w:header="720" w:footer="720" w:gutter="0"/>
          <w:cols w:space="720"/>
        </w:sect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bookmarkStart w:id="6" w:name="block-7641888"/>
      <w:bookmarkEnd w:id="5"/>
      <w:r w:rsidRPr="00FE19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</w:t>
      </w:r>
      <w:r w:rsidRPr="00FE1983">
        <w:rPr>
          <w:rFonts w:ascii="Times New Roman" w:hAnsi="Times New Roman"/>
          <w:color w:val="000000"/>
          <w:sz w:val="28"/>
          <w:lang w:val="ru-RU"/>
        </w:rPr>
        <w:t>анализ, лингвистический эксперимент, миниисследование, проект.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FE1983">
        <w:rPr>
          <w:lang w:val="ru-RU"/>
        </w:rPr>
        <w:instrText xml:space="preserve"> </w:instrText>
      </w:r>
      <w:r>
        <w:instrText>HYPERLINK</w:instrText>
      </w:r>
      <w:r w:rsidRPr="00FE1983">
        <w:rPr>
          <w:lang w:val="ru-RU"/>
        </w:rPr>
        <w:instrText xml:space="preserve"> "</w:instrText>
      </w:r>
      <w:r>
        <w:instrText>ht</w:instrText>
      </w:r>
      <w:r>
        <w:instrText>tps</w:instrText>
      </w:r>
      <w:r w:rsidRPr="00FE1983">
        <w:rPr>
          <w:lang w:val="ru-RU"/>
        </w:rPr>
        <w:instrText>://</w:instrText>
      </w:r>
      <w:r>
        <w:instrText>workprogram</w:instrText>
      </w:r>
      <w:r w:rsidRPr="00FE1983">
        <w:rPr>
          <w:lang w:val="ru-RU"/>
        </w:rPr>
        <w:instrText>.</w:instrText>
      </w:r>
      <w:r>
        <w:instrText>edsoo</w:instrText>
      </w:r>
      <w:r w:rsidRPr="00FE1983">
        <w:rPr>
          <w:lang w:val="ru-RU"/>
        </w:rPr>
        <w:instrText>.</w:instrText>
      </w:r>
      <w:r>
        <w:instrText>ru</w:instrText>
      </w:r>
      <w:r w:rsidRPr="00FE1983">
        <w:rPr>
          <w:lang w:val="ru-RU"/>
        </w:rPr>
        <w:instrText>/</w:instrText>
      </w:r>
      <w:r>
        <w:instrText>templates</w:instrText>
      </w:r>
      <w:r w:rsidRPr="00FE1983">
        <w:rPr>
          <w:lang w:val="ru-RU"/>
        </w:rPr>
        <w:instrText>/415" \</w:instrText>
      </w:r>
      <w:r>
        <w:instrText>l</w:instrText>
      </w:r>
      <w:r w:rsidRPr="00FE1983">
        <w:rPr>
          <w:lang w:val="ru-RU"/>
        </w:rPr>
        <w:instrText xml:space="preserve"> "_</w:instrText>
      </w:r>
      <w:r>
        <w:instrText>ftn</w:instrText>
      </w:r>
      <w:r w:rsidRPr="00FE1983">
        <w:rPr>
          <w:lang w:val="ru-RU"/>
        </w:rPr>
        <w:instrText>1" \</w:instrText>
      </w:r>
      <w:r>
        <w:instrText>h</w:instrText>
      </w:r>
      <w:r w:rsidRPr="00FE1983">
        <w:rPr>
          <w:lang w:val="ru-RU"/>
        </w:rPr>
        <w:instrText xml:space="preserve"> </w:instrText>
      </w:r>
      <w:r>
        <w:fldChar w:fldCharType="separate"/>
      </w:r>
      <w:r w:rsidRPr="00FE198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</w:t>
      </w:r>
      <w:r w:rsidRPr="00FE1983">
        <w:rPr>
          <w:rFonts w:ascii="Times New Roman" w:hAnsi="Times New Roman"/>
          <w:color w:val="000000"/>
          <w:sz w:val="28"/>
          <w:lang w:val="ru-RU"/>
        </w:rPr>
        <w:t>нном перечне слов, отрабатываемом в учебнике).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</w:t>
      </w:r>
      <w:r w:rsidRPr="00FE1983">
        <w:rPr>
          <w:rFonts w:ascii="Times New Roman" w:hAnsi="Times New Roman"/>
          <w:color w:val="000000"/>
          <w:sz w:val="28"/>
          <w:lang w:val="ru-RU"/>
        </w:rPr>
        <w:t>слов (простые случаи).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</w:r>
      <w:r w:rsidRPr="00FE1983">
        <w:rPr>
          <w:rFonts w:ascii="Times New Roman" w:hAnsi="Times New Roman"/>
          <w:color w:val="000000"/>
          <w:sz w:val="28"/>
          <w:lang w:val="ru-RU"/>
        </w:rPr>
        <w:t>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</w:t>
      </w:r>
      <w:r w:rsidRPr="00FE1983">
        <w:rPr>
          <w:rFonts w:ascii="Times New Roman" w:hAnsi="Times New Roman"/>
          <w:color w:val="000000"/>
          <w:sz w:val="28"/>
          <w:lang w:val="ru-RU"/>
        </w:rPr>
        <w:t>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</w:t>
      </w:r>
      <w:r w:rsidRPr="00FE1983">
        <w:rPr>
          <w:rFonts w:ascii="Times New Roman" w:hAnsi="Times New Roman"/>
          <w:color w:val="000000"/>
          <w:sz w:val="28"/>
          <w:lang w:val="ru-RU"/>
        </w:rPr>
        <w:t>уществительные (ознакомление).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</w:t>
      </w:r>
      <w:r w:rsidRPr="00FE1983">
        <w:rPr>
          <w:rFonts w:ascii="Times New Roman" w:hAnsi="Times New Roman"/>
          <w:color w:val="000000"/>
          <w:sz w:val="28"/>
          <w:lang w:val="ru-RU"/>
        </w:rPr>
        <w:t>1го и 3го лица единственного и множественного числа; склонение личных местоимений.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Наречие (об</w:t>
      </w:r>
      <w:r w:rsidRPr="00FE1983">
        <w:rPr>
          <w:rFonts w:ascii="Times New Roman" w:hAnsi="Times New Roman"/>
          <w:color w:val="000000"/>
          <w:sz w:val="28"/>
          <w:lang w:val="ru-RU"/>
        </w:rPr>
        <w:t>щее представление). Значение, вопросы, употребление в речи.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</w:t>
      </w:r>
      <w:r w:rsidRPr="00FE1983">
        <w:rPr>
          <w:rFonts w:ascii="Times New Roman" w:hAnsi="Times New Roman"/>
          <w:color w:val="000000"/>
          <w:sz w:val="28"/>
          <w:lang w:val="ru-RU"/>
        </w:rPr>
        <w:t>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</w:t>
      </w:r>
      <w:r w:rsidRPr="00FE1983">
        <w:rPr>
          <w:rFonts w:ascii="Times New Roman" w:hAnsi="Times New Roman"/>
          <w:color w:val="000000"/>
          <w:sz w:val="28"/>
          <w:lang w:val="ru-RU"/>
        </w:rPr>
        <w:t>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</w:t>
      </w:r>
      <w:r w:rsidRPr="00FE1983">
        <w:rPr>
          <w:rFonts w:ascii="Times New Roman" w:hAnsi="Times New Roman"/>
          <w:color w:val="000000"/>
          <w:sz w:val="28"/>
          <w:lang w:val="ru-RU"/>
        </w:rPr>
        <w:t>дными членами.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</w:t>
      </w:r>
      <w:r w:rsidRPr="00FE1983">
        <w:rPr>
          <w:rFonts w:ascii="Times New Roman" w:hAnsi="Times New Roman"/>
          <w:color w:val="000000"/>
          <w:sz w:val="28"/>
          <w:lang w:val="ru-RU"/>
        </w:rPr>
        <w:t>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</w:t>
      </w:r>
      <w:r w:rsidRPr="00FE1983">
        <w:rPr>
          <w:rFonts w:ascii="Times New Roman" w:hAnsi="Times New Roman"/>
          <w:color w:val="000000"/>
          <w:sz w:val="28"/>
          <w:lang w:val="ru-RU"/>
        </w:rPr>
        <w:t>ние и применение на новом орфографическом материале).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</w:t>
      </w:r>
      <w:r w:rsidRPr="00FE1983">
        <w:rPr>
          <w:rFonts w:ascii="Times New Roman" w:hAnsi="Times New Roman"/>
          <w:color w:val="000000"/>
          <w:sz w:val="28"/>
          <w:lang w:val="ru-RU"/>
        </w:rPr>
        <w:t>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</w:t>
      </w:r>
      <w:r w:rsidRPr="00FE1983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FE1983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FE1983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Изложение (по</w:t>
      </w:r>
      <w:r w:rsidRPr="00FE1983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</w:t>
      </w:r>
      <w:r w:rsidRPr="00FE1983">
        <w:rPr>
          <w:rFonts w:ascii="Times New Roman" w:hAnsi="Times New Roman"/>
          <w:color w:val="000000"/>
          <w:sz w:val="28"/>
          <w:lang w:val="ru-RU"/>
        </w:rPr>
        <w:t>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FE198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FE198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</w:t>
      </w:r>
      <w:r w:rsidRPr="00FE1983">
        <w:rPr>
          <w:rFonts w:ascii="Times New Roman" w:hAnsi="Times New Roman"/>
          <w:color w:val="000000"/>
          <w:sz w:val="28"/>
          <w:lang w:val="ru-RU"/>
        </w:rPr>
        <w:t>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Pr="00FE198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FE198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Pr="00FE198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E198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E198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FE1983">
        <w:rPr>
          <w:lang w:val="ru-RU"/>
        </w:rPr>
        <w:instrText xml:space="preserve"> </w:instrText>
      </w:r>
      <w:r>
        <w:instrText>HYPERLINK</w:instrText>
      </w:r>
      <w:r w:rsidRPr="00FE1983">
        <w:rPr>
          <w:lang w:val="ru-RU"/>
        </w:rPr>
        <w:instrText xml:space="preserve"> "</w:instrText>
      </w:r>
      <w:r>
        <w:instrText>https</w:instrText>
      </w:r>
      <w:r w:rsidRPr="00FE1983">
        <w:rPr>
          <w:lang w:val="ru-RU"/>
        </w:rPr>
        <w:instrText>://</w:instrText>
      </w:r>
      <w:r>
        <w:instrText>workprogram</w:instrText>
      </w:r>
      <w:r w:rsidRPr="00FE1983">
        <w:rPr>
          <w:lang w:val="ru-RU"/>
        </w:rPr>
        <w:instrText>.</w:instrText>
      </w:r>
      <w:r>
        <w:instrText>edsoo</w:instrText>
      </w:r>
      <w:r w:rsidRPr="00FE1983">
        <w:rPr>
          <w:lang w:val="ru-RU"/>
        </w:rPr>
        <w:instrText>.</w:instrText>
      </w:r>
      <w:r>
        <w:instrText>ru</w:instrText>
      </w:r>
      <w:r w:rsidRPr="00FE1983">
        <w:rPr>
          <w:lang w:val="ru-RU"/>
        </w:rPr>
        <w:instrText>/</w:instrText>
      </w:r>
      <w:r>
        <w:instrText>templates</w:instrText>
      </w:r>
      <w:r w:rsidRPr="00FE1983">
        <w:rPr>
          <w:lang w:val="ru-RU"/>
        </w:rPr>
        <w:instrText>/415" \</w:instrText>
      </w:r>
      <w:r>
        <w:instrText>l</w:instrText>
      </w:r>
      <w:r w:rsidRPr="00FE1983">
        <w:rPr>
          <w:lang w:val="ru-RU"/>
        </w:rPr>
        <w:instrText xml:space="preserve"> "_</w:instrText>
      </w:r>
      <w:r>
        <w:instrText>ftnref</w:instrText>
      </w:r>
      <w:r w:rsidRPr="00FE1983">
        <w:rPr>
          <w:lang w:val="ru-RU"/>
        </w:rPr>
        <w:instrText>1" \</w:instrText>
      </w:r>
      <w:r>
        <w:instrText>h</w:instrText>
      </w:r>
      <w:r w:rsidRPr="00FE1983">
        <w:rPr>
          <w:lang w:val="ru-RU"/>
        </w:rPr>
        <w:instrText xml:space="preserve"> </w:instrText>
      </w:r>
      <w:r>
        <w:fldChar w:fldCharType="separate"/>
      </w:r>
      <w:r w:rsidRPr="00FE198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FE198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</w:t>
      </w:r>
      <w:r w:rsidRPr="00FE1983">
        <w:rPr>
          <w:rFonts w:ascii="Times New Roman" w:hAnsi="Times New Roman"/>
          <w:color w:val="000000"/>
          <w:sz w:val="28"/>
          <w:lang w:val="ru-RU"/>
        </w:rPr>
        <w:t>оэтому на этот раздел отдельные часы не предусмотрены</w:t>
      </w:r>
    </w:p>
    <w:p w:rsidR="000F0A79" w:rsidRPr="00FE1983" w:rsidRDefault="000F0A79">
      <w:pPr>
        <w:rPr>
          <w:lang w:val="ru-RU"/>
        </w:rPr>
        <w:sectPr w:rsidR="000F0A79" w:rsidRPr="00FE1983">
          <w:pgSz w:w="11906" w:h="16383"/>
          <w:pgMar w:top="1134" w:right="850" w:bottom="1134" w:left="1701" w:header="720" w:footer="720" w:gutter="0"/>
          <w:cols w:space="720"/>
        </w:sect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bookmarkStart w:id="9" w:name="block-7641886"/>
      <w:bookmarkEnd w:id="6"/>
      <w:r w:rsidRPr="00FE19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</w:t>
      </w:r>
      <w:r w:rsidRPr="00FE1983">
        <w:rPr>
          <w:rFonts w:ascii="Times New Roman" w:hAnsi="Times New Roman"/>
          <w:color w:val="000000"/>
          <w:sz w:val="28"/>
          <w:lang w:val="ru-RU"/>
        </w:rPr>
        <w:t>воения учебного предмета.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F0A79" w:rsidRDefault="005350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0A79" w:rsidRPr="00FE1983" w:rsidRDefault="005350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</w:t>
      </w:r>
      <w:r w:rsidRPr="00FE1983">
        <w:rPr>
          <w:rFonts w:ascii="Times New Roman" w:hAnsi="Times New Roman"/>
          <w:color w:val="000000"/>
          <w:sz w:val="28"/>
          <w:lang w:val="ru-RU"/>
        </w:rPr>
        <w:t>своей Родине, в том числе через изучение русского языка, отражающего историю и культуру страны;</w:t>
      </w:r>
    </w:p>
    <w:p w:rsidR="000F0A79" w:rsidRPr="00FE1983" w:rsidRDefault="005350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</w:t>
      </w:r>
      <w:r w:rsidRPr="00FE1983">
        <w:rPr>
          <w:rFonts w:ascii="Times New Roman" w:hAnsi="Times New Roman"/>
          <w:color w:val="000000"/>
          <w:sz w:val="28"/>
          <w:lang w:val="ru-RU"/>
        </w:rPr>
        <w:t>ационального общения народов России;</w:t>
      </w:r>
    </w:p>
    <w:p w:rsidR="000F0A79" w:rsidRPr="00FE1983" w:rsidRDefault="005350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F0A79" w:rsidRPr="00FE1983" w:rsidRDefault="005350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</w:t>
      </w:r>
      <w:r w:rsidRPr="00FE1983">
        <w:rPr>
          <w:rFonts w:ascii="Times New Roman" w:hAnsi="Times New Roman"/>
          <w:color w:val="000000"/>
          <w:sz w:val="28"/>
          <w:lang w:val="ru-RU"/>
        </w:rPr>
        <w:t>ародам, формируемое в том числе на основе примеров из текстов, с которыми идёт работа на уроках русского языка;</w:t>
      </w:r>
    </w:p>
    <w:p w:rsidR="000F0A79" w:rsidRPr="00FE1983" w:rsidRDefault="005350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нравственноэтических </w:t>
      </w:r>
      <w:r w:rsidRPr="00FE1983">
        <w:rPr>
          <w:rFonts w:ascii="Times New Roman" w:hAnsi="Times New Roman"/>
          <w:color w:val="000000"/>
          <w:sz w:val="28"/>
          <w:lang w:val="ru-RU"/>
        </w:rPr>
        <w:t>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F0A79" w:rsidRDefault="005350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0A79" w:rsidRPr="00FE1983" w:rsidRDefault="005350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F0A79" w:rsidRPr="00FE1983" w:rsidRDefault="005350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признание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 с опорой на собственный жизненный и читательский опыт;</w:t>
      </w:r>
    </w:p>
    <w:p w:rsidR="000F0A79" w:rsidRPr="00FE1983" w:rsidRDefault="005350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F0A79" w:rsidRPr="00FE1983" w:rsidRDefault="005350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>неприятие л</w:t>
      </w:r>
      <w:r w:rsidRPr="00FE1983">
        <w:rPr>
          <w:rFonts w:ascii="Times New Roman" w:hAnsi="Times New Roman"/>
          <w:color w:val="000000"/>
          <w:sz w:val="28"/>
          <w:lang w:val="ru-RU"/>
        </w:rPr>
        <w:t>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F0A79" w:rsidRDefault="005350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0A79" w:rsidRPr="00FE1983" w:rsidRDefault="005350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</w:t>
      </w:r>
      <w:r w:rsidRPr="00FE198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0F0A79" w:rsidRPr="00FE1983" w:rsidRDefault="005350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</w:t>
      </w:r>
      <w:r w:rsidRPr="00FE1983">
        <w:rPr>
          <w:rFonts w:ascii="Times New Roman" w:hAnsi="Times New Roman"/>
          <w:color w:val="000000"/>
          <w:sz w:val="28"/>
          <w:lang w:val="ru-RU"/>
        </w:rPr>
        <w:t>:</w:t>
      </w:r>
    </w:p>
    <w:p w:rsidR="000F0A79" w:rsidRPr="00FE1983" w:rsidRDefault="005350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F0A79" w:rsidRPr="00FE1983" w:rsidRDefault="005350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</w:t>
      </w:r>
      <w:r w:rsidRPr="00FE1983">
        <w:rPr>
          <w:rFonts w:ascii="Times New Roman" w:hAnsi="Times New Roman"/>
          <w:color w:val="000000"/>
          <w:sz w:val="28"/>
          <w:lang w:val="ru-RU"/>
        </w:rPr>
        <w:t>ов речевого самовыражения и соблюдении норм речевого этикета и правил общения;</w:t>
      </w:r>
    </w:p>
    <w:p w:rsidR="000F0A79" w:rsidRDefault="005350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0A79" w:rsidRPr="00FE1983" w:rsidRDefault="005350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</w:t>
      </w:r>
      <w:r w:rsidRPr="00FE1983">
        <w:rPr>
          <w:rFonts w:ascii="Times New Roman" w:hAnsi="Times New Roman"/>
          <w:color w:val="000000"/>
          <w:sz w:val="28"/>
          <w:lang w:val="ru-RU"/>
        </w:rPr>
        <w:t>к различным профессиям, возникающий при обсуждении примеров из текстов, с которыми идёт работа на уроках русского языка;</w:t>
      </w:r>
    </w:p>
    <w:p w:rsidR="000F0A79" w:rsidRDefault="005350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0A79" w:rsidRPr="00FE1983" w:rsidRDefault="005350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F0A79" w:rsidRPr="00FE1983" w:rsidRDefault="005350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вред </w:t>
      </w:r>
      <w:r w:rsidRPr="00FE1983">
        <w:rPr>
          <w:rFonts w:ascii="Times New Roman" w:hAnsi="Times New Roman"/>
          <w:color w:val="000000"/>
          <w:sz w:val="28"/>
          <w:lang w:val="ru-RU"/>
        </w:rPr>
        <w:t>природе;</w:t>
      </w:r>
    </w:p>
    <w:p w:rsidR="000F0A79" w:rsidRDefault="005350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F0A79" w:rsidRPr="00FE1983" w:rsidRDefault="005350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F0A79" w:rsidRPr="00FE1983" w:rsidRDefault="005350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</w:t>
      </w:r>
      <w:r w:rsidRPr="00FE1983">
        <w:rPr>
          <w:rFonts w:ascii="Times New Roman" w:hAnsi="Times New Roman"/>
          <w:color w:val="000000"/>
          <w:sz w:val="28"/>
          <w:lang w:val="ru-RU"/>
        </w:rPr>
        <w:t>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 у обучающегося будут сформированы познавательные </w:t>
      </w: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следующие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E1983">
        <w:rPr>
          <w:rFonts w:ascii="Times New Roman" w:hAnsi="Times New Roman"/>
          <w:color w:val="000000"/>
          <w:sz w:val="28"/>
          <w:lang w:val="ru-RU"/>
        </w:rPr>
        <w:t>:</w:t>
      </w:r>
    </w:p>
    <w:p w:rsidR="000F0A79" w:rsidRPr="00FE1983" w:rsidRDefault="005350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FE1983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0F0A79" w:rsidRPr="00FE1983" w:rsidRDefault="005350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F0A79" w:rsidRPr="00FE1983" w:rsidRDefault="005350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FE1983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0F0A79" w:rsidRPr="00FE1983" w:rsidRDefault="005350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FE1983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0F0A79" w:rsidRPr="00FE1983" w:rsidRDefault="005350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F0A79" w:rsidRPr="00FE1983" w:rsidRDefault="005350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</w:t>
      </w:r>
      <w:r w:rsidRPr="00FE1983">
        <w:rPr>
          <w:rFonts w:ascii="Times New Roman" w:hAnsi="Times New Roman"/>
          <w:color w:val="000000"/>
          <w:sz w:val="28"/>
          <w:lang w:val="ru-RU"/>
        </w:rPr>
        <w:t>х наблюдения за языковым материалом, делать выводы.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E1983">
        <w:rPr>
          <w:rFonts w:ascii="Times New Roman" w:hAnsi="Times New Roman"/>
          <w:color w:val="000000"/>
          <w:sz w:val="28"/>
          <w:lang w:val="ru-RU"/>
        </w:rPr>
        <w:t>:</w:t>
      </w:r>
    </w:p>
    <w:p w:rsidR="000F0A79" w:rsidRPr="00FE1983" w:rsidRDefault="005350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</w:t>
      </w:r>
      <w:r w:rsidRPr="00FE1983">
        <w:rPr>
          <w:rFonts w:ascii="Times New Roman" w:hAnsi="Times New Roman"/>
          <w:color w:val="000000"/>
          <w:sz w:val="28"/>
          <w:lang w:val="ru-RU"/>
        </w:rPr>
        <w:t>о объекта, речевой ситуации;</w:t>
      </w:r>
    </w:p>
    <w:p w:rsidR="000F0A79" w:rsidRPr="00FE1983" w:rsidRDefault="005350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F0A79" w:rsidRPr="00FE1983" w:rsidRDefault="005350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</w:t>
      </w:r>
      <w:r w:rsidRPr="00FE1983">
        <w:rPr>
          <w:rFonts w:ascii="Times New Roman" w:hAnsi="Times New Roman"/>
          <w:color w:val="000000"/>
          <w:sz w:val="28"/>
          <w:lang w:val="ru-RU"/>
        </w:rPr>
        <w:t>ну проектное задание;</w:t>
      </w:r>
    </w:p>
    <w:p w:rsidR="000F0A79" w:rsidRPr="00FE1983" w:rsidRDefault="005350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</w:t>
      </w:r>
      <w:r w:rsidRPr="00FE1983">
        <w:rPr>
          <w:rFonts w:ascii="Times New Roman" w:hAnsi="Times New Roman"/>
          <w:color w:val="000000"/>
          <w:sz w:val="28"/>
          <w:lang w:val="ru-RU"/>
        </w:rPr>
        <w:t>ного языкового материала;</w:t>
      </w:r>
    </w:p>
    <w:p w:rsidR="000F0A79" w:rsidRPr="00FE1983" w:rsidRDefault="005350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йствий</w:t>
      </w:r>
      <w:r w:rsidRPr="00FE1983">
        <w:rPr>
          <w:rFonts w:ascii="Times New Roman" w:hAnsi="Times New Roman"/>
          <w:color w:val="000000"/>
          <w:sz w:val="28"/>
          <w:lang w:val="ru-RU"/>
        </w:rPr>
        <w:t>:</w:t>
      </w:r>
    </w:p>
    <w:p w:rsidR="000F0A79" w:rsidRPr="00FE1983" w:rsidRDefault="005350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F0A79" w:rsidRPr="00FE1983" w:rsidRDefault="005350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F0A79" w:rsidRPr="00FE1983" w:rsidRDefault="005350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FE1983">
        <w:rPr>
          <w:rFonts w:ascii="Times New Roman" w:hAnsi="Times New Roman"/>
          <w:color w:val="000000"/>
          <w:sz w:val="28"/>
          <w:lang w:val="ru-RU"/>
        </w:rPr>
        <w:t>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F0A79" w:rsidRPr="00FE1983" w:rsidRDefault="005350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</w:t>
      </w:r>
      <w:r w:rsidRPr="00FE1983">
        <w:rPr>
          <w:rFonts w:ascii="Times New Roman" w:hAnsi="Times New Roman"/>
          <w:color w:val="000000"/>
          <w:sz w:val="28"/>
          <w:lang w:val="ru-RU"/>
        </w:rPr>
        <w:t>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F0A79" w:rsidRPr="00FE1983" w:rsidRDefault="005350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</w:t>
      </w:r>
      <w:r w:rsidRPr="00FE1983">
        <w:rPr>
          <w:rFonts w:ascii="Times New Roman" w:hAnsi="Times New Roman"/>
          <w:color w:val="000000"/>
          <w:sz w:val="28"/>
          <w:lang w:val="ru-RU"/>
        </w:rPr>
        <w:t>, видео, графическую, звуковую информацию в соответствии с учебной задачей;</w:t>
      </w:r>
    </w:p>
    <w:p w:rsidR="000F0A79" w:rsidRPr="00FE1983" w:rsidRDefault="005350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E1983">
        <w:rPr>
          <w:rFonts w:ascii="Times New Roman" w:hAnsi="Times New Roman"/>
          <w:color w:val="000000"/>
          <w:sz w:val="28"/>
          <w:lang w:val="ru-RU"/>
        </w:rPr>
        <w:t>:</w:t>
      </w:r>
    </w:p>
    <w:p w:rsidR="000F0A79" w:rsidRPr="00FE1983" w:rsidRDefault="005350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0A79" w:rsidRPr="00FE1983" w:rsidRDefault="005350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</w:t>
      </w:r>
      <w:r w:rsidRPr="00FE1983">
        <w:rPr>
          <w:rFonts w:ascii="Times New Roman" w:hAnsi="Times New Roman"/>
          <w:color w:val="000000"/>
          <w:sz w:val="28"/>
          <w:lang w:val="ru-RU"/>
        </w:rPr>
        <w:t>нику, соблюдать правила ведения диалоги и дискуссии;</w:t>
      </w:r>
    </w:p>
    <w:p w:rsidR="000F0A79" w:rsidRPr="00FE1983" w:rsidRDefault="005350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F0A79" w:rsidRPr="00FE1983" w:rsidRDefault="005350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F0A79" w:rsidRPr="00FE1983" w:rsidRDefault="005350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F0A79" w:rsidRPr="00FE1983" w:rsidRDefault="005350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FE1983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0F0A79" w:rsidRPr="00FE1983" w:rsidRDefault="005350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F0A79" w:rsidRPr="00FE1983" w:rsidRDefault="005350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подб</w:t>
      </w:r>
      <w:r w:rsidRPr="00FE1983">
        <w:rPr>
          <w:rFonts w:ascii="Times New Roman" w:hAnsi="Times New Roman"/>
          <w:color w:val="000000"/>
          <w:sz w:val="28"/>
          <w:lang w:val="ru-RU"/>
        </w:rPr>
        <w:t>ирать иллюстративный материал (рисунки, фото, плакаты) к тексту выступления.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E1983">
        <w:rPr>
          <w:rFonts w:ascii="Times New Roman" w:hAnsi="Times New Roman"/>
          <w:color w:val="000000"/>
          <w:sz w:val="28"/>
          <w:lang w:val="ru-RU"/>
        </w:rPr>
        <w:t>:</w:t>
      </w:r>
    </w:p>
    <w:p w:rsidR="000F0A79" w:rsidRPr="00FE1983" w:rsidRDefault="005350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</w:t>
      </w:r>
      <w:r w:rsidRPr="00FE1983">
        <w:rPr>
          <w:rFonts w:ascii="Times New Roman" w:hAnsi="Times New Roman"/>
          <w:color w:val="000000"/>
          <w:sz w:val="28"/>
          <w:lang w:val="ru-RU"/>
        </w:rPr>
        <w:t>ния результата;</w:t>
      </w:r>
    </w:p>
    <w:p w:rsidR="000F0A79" w:rsidRDefault="005350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E1983">
        <w:rPr>
          <w:rFonts w:ascii="Times New Roman" w:hAnsi="Times New Roman"/>
          <w:color w:val="000000"/>
          <w:sz w:val="28"/>
          <w:lang w:val="ru-RU"/>
        </w:rPr>
        <w:t>:</w:t>
      </w:r>
    </w:p>
    <w:p w:rsidR="000F0A79" w:rsidRPr="00FE1983" w:rsidRDefault="005350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F0A79" w:rsidRPr="00FE1983" w:rsidRDefault="005350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F0A79" w:rsidRPr="00FE1983" w:rsidRDefault="005350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F0A79" w:rsidRPr="00FE1983" w:rsidRDefault="005350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</w:t>
      </w:r>
      <w:r w:rsidRPr="00FE1983">
        <w:rPr>
          <w:rFonts w:ascii="Times New Roman" w:hAnsi="Times New Roman"/>
          <w:color w:val="000000"/>
          <w:sz w:val="28"/>
          <w:lang w:val="ru-RU"/>
        </w:rPr>
        <w:t>ыковым материалом, находить орфографическую и пунктуационную ошибку;</w:t>
      </w:r>
    </w:p>
    <w:p w:rsidR="000F0A79" w:rsidRPr="00FE1983" w:rsidRDefault="005350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F0A79" w:rsidRPr="00FE1983" w:rsidRDefault="0053505E">
      <w:pPr>
        <w:spacing w:after="0" w:line="264" w:lineRule="auto"/>
        <w:ind w:firstLine="60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совместной де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ятельности:</w:t>
      </w:r>
    </w:p>
    <w:p w:rsidR="000F0A79" w:rsidRPr="00FE1983" w:rsidRDefault="005350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F0A79" w:rsidRPr="00FE1983" w:rsidRDefault="005350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принима</w:t>
      </w:r>
      <w:r w:rsidRPr="00FE1983">
        <w:rPr>
          <w:rFonts w:ascii="Times New Roman" w:hAnsi="Times New Roman"/>
          <w:color w:val="000000"/>
          <w:sz w:val="28"/>
          <w:lang w:val="ru-RU"/>
        </w:rPr>
        <w:t>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0A79" w:rsidRPr="00FE1983" w:rsidRDefault="005350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подчиняться, самостоятельно разрешать </w:t>
      </w:r>
      <w:r w:rsidRPr="00FE1983">
        <w:rPr>
          <w:rFonts w:ascii="Times New Roman" w:hAnsi="Times New Roman"/>
          <w:color w:val="000000"/>
          <w:sz w:val="28"/>
          <w:lang w:val="ru-RU"/>
        </w:rPr>
        <w:t>конфликты;</w:t>
      </w:r>
    </w:p>
    <w:p w:rsidR="000F0A79" w:rsidRPr="00FE1983" w:rsidRDefault="005350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F0A79" w:rsidRPr="00FE1983" w:rsidRDefault="005350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F0A79" w:rsidRPr="00FE1983" w:rsidRDefault="005350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0A79" w:rsidRPr="00FE1983" w:rsidRDefault="0053505E">
      <w:pPr>
        <w:spacing w:after="0" w:line="264" w:lineRule="auto"/>
        <w:ind w:left="120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98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обучающийся научи</w:t>
      </w:r>
      <w:r w:rsidRPr="00FE1983">
        <w:rPr>
          <w:rFonts w:ascii="Times New Roman" w:hAnsi="Times New Roman"/>
          <w:color w:val="000000"/>
          <w:sz w:val="28"/>
          <w:lang w:val="ru-RU"/>
        </w:rPr>
        <w:t>тся:</w:t>
      </w:r>
    </w:p>
    <w:p w:rsidR="000F0A79" w:rsidRPr="00FE1983" w:rsidRDefault="000F0A79">
      <w:pPr>
        <w:spacing w:after="0" w:line="264" w:lineRule="auto"/>
        <w:ind w:left="120"/>
        <w:jc w:val="both"/>
        <w:rPr>
          <w:lang w:val="ru-RU"/>
        </w:rPr>
      </w:pP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</w:t>
      </w:r>
      <w:r w:rsidRPr="00FE1983">
        <w:rPr>
          <w:rFonts w:ascii="Times New Roman" w:hAnsi="Times New Roman"/>
          <w:color w:val="000000"/>
          <w:sz w:val="28"/>
          <w:lang w:val="ru-RU"/>
        </w:rPr>
        <w:t>ного языка Российской Федерации и языка межнационального общения;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подбирать к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предложенным словам синонимы; подбирать к предложенным словам антонимы;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</w:t>
      </w:r>
      <w:r w:rsidRPr="00FE1983">
        <w:rPr>
          <w:rFonts w:ascii="Times New Roman" w:hAnsi="Times New Roman"/>
          <w:color w:val="000000"/>
          <w:sz w:val="28"/>
          <w:lang w:val="ru-RU"/>
        </w:rPr>
        <w:t>схему состава слова; соотносить состав слова с представленной схемой;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</w:t>
      </w:r>
      <w:r w:rsidRPr="00FE1983">
        <w:rPr>
          <w:rFonts w:ascii="Times New Roman" w:hAnsi="Times New Roman"/>
          <w:color w:val="000000"/>
          <w:sz w:val="28"/>
          <w:lang w:val="ru-RU"/>
        </w:rPr>
        <w:t>х: склонение, род, число, падеж; проводить разбор имени существительного как части речи;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FE1983">
        <w:rPr>
          <w:rFonts w:ascii="Times New Roman" w:hAnsi="Times New Roman"/>
          <w:color w:val="000000"/>
          <w:sz w:val="28"/>
          <w:lang w:val="ru-RU"/>
        </w:rPr>
        <w:t>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</w:t>
      </w:r>
      <w:r w:rsidRPr="00FE1983">
        <w:rPr>
          <w:rFonts w:ascii="Times New Roman" w:hAnsi="Times New Roman"/>
          <w:color w:val="000000"/>
          <w:sz w:val="28"/>
          <w:lang w:val="ru-RU"/>
        </w:rPr>
        <w:t>ислам (спрягать); проводить разбор глагола как части речи;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</w:t>
      </w:r>
      <w:r w:rsidRPr="00FE1983">
        <w:rPr>
          <w:rFonts w:ascii="Times New Roman" w:hAnsi="Times New Roman"/>
          <w:color w:val="000000"/>
          <w:sz w:val="28"/>
          <w:lang w:val="ru-RU"/>
        </w:rPr>
        <w:t>х повторов в тексте;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</w:t>
      </w:r>
      <w:r w:rsidRPr="00FE1983">
        <w:rPr>
          <w:rFonts w:ascii="Times New Roman" w:hAnsi="Times New Roman"/>
          <w:color w:val="000000"/>
          <w:sz w:val="28"/>
          <w:lang w:val="ru-RU"/>
        </w:rPr>
        <w:t>оставлять предложения с однородными членами; использовать предложения с однородными членами в речи;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</w:t>
      </w:r>
      <w:r w:rsidRPr="00FE1983">
        <w:rPr>
          <w:rFonts w:ascii="Times New Roman" w:hAnsi="Times New Roman"/>
          <w:color w:val="000000"/>
          <w:sz w:val="28"/>
          <w:lang w:val="ru-RU"/>
        </w:rPr>
        <w:t>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</w:t>
      </w:r>
      <w:r w:rsidRPr="00FE1983">
        <w:rPr>
          <w:rFonts w:ascii="Times New Roman" w:hAnsi="Times New Roman"/>
          <w:color w:val="000000"/>
          <w:sz w:val="28"/>
          <w:lang w:val="ru-RU"/>
        </w:rPr>
        <w:t>ожения;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</w:t>
      </w:r>
      <w:r w:rsidRPr="00FE1983">
        <w:rPr>
          <w:rFonts w:ascii="Times New Roman" w:hAnsi="Times New Roman"/>
          <w:color w:val="000000"/>
          <w:sz w:val="28"/>
          <w:lang w:val="ru-RU"/>
        </w:rPr>
        <w:t>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</w:t>
      </w:r>
      <w:r w:rsidRPr="00FE1983">
        <w:rPr>
          <w:rFonts w:ascii="Times New Roman" w:hAnsi="Times New Roman"/>
          <w:color w:val="000000"/>
          <w:sz w:val="28"/>
          <w:lang w:val="ru-RU"/>
        </w:rPr>
        <w:t>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и без союзов;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lastRenderedPageBreak/>
        <w:t>осоз</w:t>
      </w:r>
      <w:r w:rsidRPr="00FE1983">
        <w:rPr>
          <w:rFonts w:ascii="Times New Roman" w:hAnsi="Times New Roman"/>
          <w:color w:val="000000"/>
          <w:sz w:val="28"/>
          <w:lang w:val="ru-RU"/>
        </w:rPr>
        <w:t>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</w:t>
      </w:r>
      <w:r w:rsidRPr="00FE1983">
        <w:rPr>
          <w:rFonts w:ascii="Times New Roman" w:hAnsi="Times New Roman"/>
          <w:color w:val="000000"/>
          <w:sz w:val="28"/>
          <w:lang w:val="ru-RU"/>
        </w:rPr>
        <w:t>ию, нормы речевого взаимодействия;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</w:t>
      </w:r>
      <w:r w:rsidRPr="00FE1983">
        <w:rPr>
          <w:rFonts w:ascii="Times New Roman" w:hAnsi="Times New Roman"/>
          <w:color w:val="000000"/>
          <w:sz w:val="28"/>
          <w:lang w:val="ru-RU"/>
        </w:rPr>
        <w:t xml:space="preserve"> озаглавливать текст с опорой на тему или основную мысль;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</w:t>
      </w:r>
      <w:r w:rsidRPr="00FE1983">
        <w:rPr>
          <w:rFonts w:ascii="Times New Roman" w:hAnsi="Times New Roman"/>
          <w:color w:val="000000"/>
          <w:sz w:val="28"/>
          <w:lang w:val="ru-RU"/>
        </w:rPr>
        <w:t>ержащуюся в тексте информацию; осуществлять ознакомительное чтение в соответствии с поставленной задачей;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F0A79" w:rsidRPr="00FE1983" w:rsidRDefault="00535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198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F0A79" w:rsidRPr="00FE1983" w:rsidRDefault="000F0A79">
      <w:pPr>
        <w:rPr>
          <w:lang w:val="ru-RU"/>
        </w:rPr>
        <w:sectPr w:rsidR="000F0A79" w:rsidRPr="00FE1983">
          <w:pgSz w:w="11906" w:h="16383"/>
          <w:pgMar w:top="1134" w:right="850" w:bottom="1134" w:left="1701" w:header="720" w:footer="720" w:gutter="0"/>
          <w:cols w:space="720"/>
        </w:sectPr>
      </w:pPr>
    </w:p>
    <w:p w:rsidR="000F0A79" w:rsidRDefault="0053505E">
      <w:pPr>
        <w:spacing w:after="0"/>
        <w:ind w:left="120"/>
      </w:pPr>
      <w:bookmarkStart w:id="10" w:name="block-7641887"/>
      <w:bookmarkEnd w:id="9"/>
      <w:r w:rsidRPr="00FE19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0A79" w:rsidRDefault="000F0A79">
      <w:pPr>
        <w:sectPr w:rsidR="000F0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A79" w:rsidRDefault="00535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F0A7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A79" w:rsidRDefault="000F0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A79" w:rsidRDefault="000F0A7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A79" w:rsidRDefault="000F0A79"/>
        </w:tc>
      </w:tr>
      <w:tr w:rsidR="000F0A79" w:rsidRPr="00FE19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0A79" w:rsidRDefault="000F0A79"/>
        </w:tc>
      </w:tr>
    </w:tbl>
    <w:p w:rsidR="000F0A79" w:rsidRDefault="000F0A79">
      <w:pPr>
        <w:sectPr w:rsidR="000F0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A79" w:rsidRDefault="000F0A79">
      <w:pPr>
        <w:sectPr w:rsidR="000F0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A79" w:rsidRDefault="000F0A79">
      <w:pPr>
        <w:sectPr w:rsidR="000F0A7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7641883"/>
      <w:bookmarkStart w:id="12" w:name="_GoBack"/>
      <w:bookmarkEnd w:id="10"/>
      <w:bookmarkEnd w:id="12"/>
    </w:p>
    <w:p w:rsidR="000F0A79" w:rsidRDefault="00535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771"/>
        <w:gridCol w:w="1873"/>
        <w:gridCol w:w="1501"/>
        <w:gridCol w:w="2879"/>
      </w:tblGrid>
      <w:tr w:rsidR="000F0A79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A79" w:rsidRDefault="000F0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A79" w:rsidRDefault="000F0A79"/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A79" w:rsidRDefault="000F0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A79" w:rsidRDefault="000F0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A79" w:rsidRDefault="000F0A79"/>
        </w:tc>
      </w:tr>
      <w:tr w:rsidR="000F0A79" w:rsidRPr="00FE198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</w:t>
            </w: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 w:rsidRPr="00FE1983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Входной 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изученных частей речи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Pr="00FE1983" w:rsidRDefault="0053505E">
            <w:pPr>
              <w:spacing w:after="0"/>
              <w:ind w:left="135"/>
              <w:rPr>
                <w:lang w:val="ru-RU"/>
              </w:rPr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 w:rsidRPr="00FE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 Особенности разбора глаголов по составу слова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 </w:t>
            </w:r>
            <w:r>
              <w:rPr>
                <w:rFonts w:ascii="Times New Roman" w:hAnsi="Times New Roman"/>
                <w:color w:val="000000"/>
                <w:sz w:val="24"/>
              </w:rPr>
              <w:t>как часть речи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 Повелительное наклонение глагола: наблюде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ние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высказывания: повествовательные, вопросительные и побудительные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</w:t>
            </w:r>
            <w:r>
              <w:rPr>
                <w:rFonts w:ascii="Times New Roman" w:hAnsi="Times New Roman"/>
                <w:color w:val="000000"/>
                <w:sz w:val="24"/>
              </w:rPr>
              <w:t>ные и невосклицательные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 Предложения с однородными членами: без союзов, с союзами а, но, с одиночным союзом и.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 с однородными членами.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словосочетании: обобщение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</w:t>
            </w:r>
            <w:r>
              <w:rPr>
                <w:rFonts w:ascii="Times New Roman" w:hAnsi="Times New Roman"/>
                <w:color w:val="000000"/>
                <w:sz w:val="24"/>
              </w:rPr>
              <w:t>щениями"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узнали </w:t>
            </w:r>
            <w:r>
              <w:rPr>
                <w:rFonts w:ascii="Times New Roman" w:hAnsi="Times New Roman"/>
                <w:color w:val="000000"/>
                <w:sz w:val="24"/>
              </w:rPr>
              <w:t>о синтаксисе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личных окончаний глаголов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0a6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</w:t>
            </w:r>
            <w:r>
              <w:rPr>
                <w:rFonts w:ascii="Times New Roman" w:hAnsi="Times New Roman"/>
                <w:color w:val="000000"/>
                <w:sz w:val="24"/>
              </w:rPr>
              <w:t>за написанием разных частей речи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и, а, но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сложном предложении, состоящем из двух простых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сложном предложении, </w:t>
            </w:r>
            <w:r>
              <w:rPr>
                <w:rFonts w:ascii="Times New Roman" w:hAnsi="Times New Roman"/>
                <w:color w:val="000000"/>
                <w:sz w:val="24"/>
              </w:rPr>
              <w:t>состоящем из двух простых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 по разделу орфография: отработка орфограмм, вызывающих трудности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Наблюдаем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Можно </w:t>
            </w:r>
            <w:r>
              <w:rPr>
                <w:rFonts w:ascii="Times New Roman" w:hAnsi="Times New Roman"/>
                <w:color w:val="000000"/>
                <w:sz w:val="24"/>
              </w:rPr>
              <w:t>ли по-разному читать один и тот же текст?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тема и </w:t>
            </w: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картины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0F0A79" w:rsidRDefault="000F0A79">
            <w:pPr>
              <w:spacing w:after="0"/>
              <w:ind w:left="135"/>
            </w:pPr>
          </w:p>
        </w:tc>
      </w:tr>
      <w:tr w:rsidR="000F0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0F0A79" w:rsidRDefault="0053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A79" w:rsidRDefault="000F0A79"/>
        </w:tc>
      </w:tr>
    </w:tbl>
    <w:p w:rsidR="000F0A79" w:rsidRDefault="000F0A79">
      <w:pPr>
        <w:sectPr w:rsidR="000F0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A79" w:rsidRDefault="000F0A79">
      <w:pPr>
        <w:sectPr w:rsidR="000F0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A79" w:rsidRDefault="0053505E">
      <w:pPr>
        <w:spacing w:after="0"/>
        <w:ind w:left="120"/>
      </w:pPr>
      <w:bookmarkStart w:id="13" w:name="block-764188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0A79" w:rsidRDefault="005350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0A79" w:rsidRDefault="000F0A79">
      <w:pPr>
        <w:spacing w:after="0" w:line="480" w:lineRule="auto"/>
        <w:ind w:left="120"/>
      </w:pPr>
    </w:p>
    <w:p w:rsidR="000F0A79" w:rsidRDefault="000F0A79">
      <w:pPr>
        <w:spacing w:after="0" w:line="480" w:lineRule="auto"/>
        <w:ind w:left="120"/>
      </w:pPr>
    </w:p>
    <w:p w:rsidR="000F0A79" w:rsidRDefault="000F0A79">
      <w:pPr>
        <w:spacing w:after="0"/>
        <w:ind w:left="120"/>
      </w:pPr>
    </w:p>
    <w:p w:rsidR="000F0A79" w:rsidRDefault="005350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F0A79" w:rsidRDefault="000F0A79">
      <w:pPr>
        <w:spacing w:after="0" w:line="480" w:lineRule="auto"/>
        <w:ind w:left="120"/>
      </w:pPr>
    </w:p>
    <w:p w:rsidR="000F0A79" w:rsidRDefault="000F0A79">
      <w:pPr>
        <w:spacing w:after="0"/>
        <w:ind w:left="120"/>
      </w:pPr>
    </w:p>
    <w:p w:rsidR="000F0A79" w:rsidRDefault="005350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</w:t>
      </w:r>
      <w:r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ИНТЕРНЕТ</w:t>
      </w:r>
    </w:p>
    <w:p w:rsidR="000F0A79" w:rsidRDefault="000F0A79">
      <w:pPr>
        <w:spacing w:after="0" w:line="480" w:lineRule="auto"/>
        <w:ind w:left="120"/>
      </w:pPr>
    </w:p>
    <w:p w:rsidR="000F0A79" w:rsidRDefault="000F0A79">
      <w:pPr>
        <w:sectPr w:rsidR="000F0A7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3505E" w:rsidRDefault="0053505E"/>
    <w:sectPr w:rsidR="005350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56A0"/>
    <w:multiLevelType w:val="multilevel"/>
    <w:tmpl w:val="F28C8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D805B3"/>
    <w:multiLevelType w:val="multilevel"/>
    <w:tmpl w:val="8DBAA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C2049"/>
    <w:multiLevelType w:val="multilevel"/>
    <w:tmpl w:val="9C52A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78631B"/>
    <w:multiLevelType w:val="multilevel"/>
    <w:tmpl w:val="BF12A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E700ED"/>
    <w:multiLevelType w:val="multilevel"/>
    <w:tmpl w:val="56324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59B4871"/>
    <w:multiLevelType w:val="multilevel"/>
    <w:tmpl w:val="A760B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1B00EF"/>
    <w:multiLevelType w:val="multilevel"/>
    <w:tmpl w:val="D9AEA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0516E8"/>
    <w:multiLevelType w:val="multilevel"/>
    <w:tmpl w:val="DDBE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623A84"/>
    <w:multiLevelType w:val="multilevel"/>
    <w:tmpl w:val="47DAC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0E1F82"/>
    <w:multiLevelType w:val="multilevel"/>
    <w:tmpl w:val="D8EC8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DB05E5"/>
    <w:multiLevelType w:val="multilevel"/>
    <w:tmpl w:val="B10E1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1E650C"/>
    <w:multiLevelType w:val="multilevel"/>
    <w:tmpl w:val="B4909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6F39EE"/>
    <w:multiLevelType w:val="multilevel"/>
    <w:tmpl w:val="26B2F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E01A2C"/>
    <w:multiLevelType w:val="multilevel"/>
    <w:tmpl w:val="8618A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EA6DA3"/>
    <w:multiLevelType w:val="multilevel"/>
    <w:tmpl w:val="AD541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04D28B1"/>
    <w:multiLevelType w:val="multilevel"/>
    <w:tmpl w:val="94003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004540"/>
    <w:multiLevelType w:val="multilevel"/>
    <w:tmpl w:val="CDA83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6F256D"/>
    <w:multiLevelType w:val="multilevel"/>
    <w:tmpl w:val="1728A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15"/>
  </w:num>
  <w:num w:numId="9">
    <w:abstractNumId w:val="4"/>
  </w:num>
  <w:num w:numId="10">
    <w:abstractNumId w:val="16"/>
  </w:num>
  <w:num w:numId="11">
    <w:abstractNumId w:val="5"/>
  </w:num>
  <w:num w:numId="12">
    <w:abstractNumId w:val="10"/>
  </w:num>
  <w:num w:numId="13">
    <w:abstractNumId w:val="14"/>
  </w:num>
  <w:num w:numId="14">
    <w:abstractNumId w:val="17"/>
  </w:num>
  <w:num w:numId="15">
    <w:abstractNumId w:val="12"/>
  </w:num>
  <w:num w:numId="16">
    <w:abstractNumId w:val="7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F0A79"/>
    <w:rsid w:val="000F0A79"/>
    <w:rsid w:val="0053505E"/>
    <w:rsid w:val="00FE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B3D2"/>
  <w15:docId w15:val="{6B5DEBFF-0F7F-4498-BBDC-BEB4504B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a800" TargetMode="External"/><Relationship Id="rId117" Type="http://schemas.openxmlformats.org/officeDocument/2006/relationships/hyperlink" Target="https://m.edsoo.ru/f843b67e" TargetMode="External"/><Relationship Id="rId21" Type="http://schemas.openxmlformats.org/officeDocument/2006/relationships/hyperlink" Target="https://m.edsoo.ru/f8436b10" TargetMode="External"/><Relationship Id="rId42" Type="http://schemas.openxmlformats.org/officeDocument/2006/relationships/hyperlink" Target="https://m.edsoo.ru/f8440408" TargetMode="External"/><Relationship Id="rId47" Type="http://schemas.openxmlformats.org/officeDocument/2006/relationships/hyperlink" Target="https://m.edsoo.ru/f843db72" TargetMode="External"/><Relationship Id="rId63" Type="http://schemas.openxmlformats.org/officeDocument/2006/relationships/hyperlink" Target="https://m.edsoo.ru/f8435af8" TargetMode="External"/><Relationship Id="rId68" Type="http://schemas.openxmlformats.org/officeDocument/2006/relationships/hyperlink" Target="https://m.edsoo.ru/f8443ee6" TargetMode="External"/><Relationship Id="rId84" Type="http://schemas.openxmlformats.org/officeDocument/2006/relationships/hyperlink" Target="https://m.edsoo.ru/f843c7c2" TargetMode="External"/><Relationship Id="rId89" Type="http://schemas.openxmlformats.org/officeDocument/2006/relationships/hyperlink" Target="https://m.edsoo.ru/f8440732" TargetMode="External"/><Relationship Id="rId112" Type="http://schemas.openxmlformats.org/officeDocument/2006/relationships/hyperlink" Target="https://m.edsoo.ru/f843966c" TargetMode="External"/><Relationship Id="rId16" Type="http://schemas.openxmlformats.org/officeDocument/2006/relationships/hyperlink" Target="https://m.edsoo.ru/f843639a" TargetMode="External"/><Relationship Id="rId107" Type="http://schemas.openxmlformats.org/officeDocument/2006/relationships/hyperlink" Target="https://m.edsoo.ru/f84351f2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c984" TargetMode="External"/><Relationship Id="rId37" Type="http://schemas.openxmlformats.org/officeDocument/2006/relationships/hyperlink" Target="https://m.edsoo.ru/f843d866" TargetMode="External"/><Relationship Id="rId53" Type="http://schemas.openxmlformats.org/officeDocument/2006/relationships/hyperlink" Target="https://m.edsoo.ru/fa250a60" TargetMode="External"/><Relationship Id="rId58" Type="http://schemas.openxmlformats.org/officeDocument/2006/relationships/hyperlink" Target="https://m.edsoo.ru/f844369e" TargetMode="External"/><Relationship Id="rId74" Type="http://schemas.openxmlformats.org/officeDocument/2006/relationships/hyperlink" Target="https://m.edsoo.ru/f84453f4" TargetMode="External"/><Relationship Id="rId79" Type="http://schemas.openxmlformats.org/officeDocument/2006/relationships/hyperlink" Target="https://m.edsoo.ru/f8437344" TargetMode="External"/><Relationship Id="rId102" Type="http://schemas.openxmlformats.org/officeDocument/2006/relationships/hyperlink" Target="https://m.edsoo.ru/f84456e2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4087c" TargetMode="External"/><Relationship Id="rId95" Type="http://schemas.openxmlformats.org/officeDocument/2006/relationships/hyperlink" Target="https://m.edsoo.ru/f844179a" TargetMode="External"/><Relationship Id="rId22" Type="http://schemas.openxmlformats.org/officeDocument/2006/relationships/hyperlink" Target="https://m.edsoo.ru/f8436caa" TargetMode="External"/><Relationship Id="rId27" Type="http://schemas.openxmlformats.org/officeDocument/2006/relationships/hyperlink" Target="https://m.edsoo.ru/f8439ff4" TargetMode="External"/><Relationship Id="rId43" Type="http://schemas.openxmlformats.org/officeDocument/2006/relationships/hyperlink" Target="https://m.edsoo.ru/f844052a" TargetMode="External"/><Relationship Id="rId48" Type="http://schemas.openxmlformats.org/officeDocument/2006/relationships/hyperlink" Target="https://m.edsoo.ru/f844304a" TargetMode="External"/><Relationship Id="rId64" Type="http://schemas.openxmlformats.org/officeDocument/2006/relationships/hyperlink" Target="https://m.edsoo.ru/f8435c42" TargetMode="External"/><Relationship Id="rId69" Type="http://schemas.openxmlformats.org/officeDocument/2006/relationships/hyperlink" Target="https://m.edsoo.ru/f8443dc4" TargetMode="External"/><Relationship Id="rId113" Type="http://schemas.openxmlformats.org/officeDocument/2006/relationships/hyperlink" Target="https://m.edsoo.ru/f84401e2" TargetMode="External"/><Relationship Id="rId118" Type="http://schemas.openxmlformats.org/officeDocument/2006/relationships/hyperlink" Target="https://m.edsoo.ru/f84418c6" TargetMode="External"/><Relationship Id="rId80" Type="http://schemas.openxmlformats.org/officeDocument/2006/relationships/hyperlink" Target="https://m.edsoo.ru/f84374ac" TargetMode="External"/><Relationship Id="rId85" Type="http://schemas.openxmlformats.org/officeDocument/2006/relationships/hyperlink" Target="https://m.edsoo.ru/f8438122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64e4" TargetMode="External"/><Relationship Id="rId33" Type="http://schemas.openxmlformats.org/officeDocument/2006/relationships/hyperlink" Target="https://m.edsoo.ru/f843caec" TargetMode="External"/><Relationship Id="rId38" Type="http://schemas.openxmlformats.org/officeDocument/2006/relationships/hyperlink" Target="https://m.edsoo.ru/f843dce4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a251adc" TargetMode="External"/><Relationship Id="rId108" Type="http://schemas.openxmlformats.org/officeDocument/2006/relationships/hyperlink" Target="https://m.edsoo.ru/f843d6f4" TargetMode="External"/><Relationship Id="rId54" Type="http://schemas.openxmlformats.org/officeDocument/2006/relationships/hyperlink" Target="https://m.edsoo.ru/fa250a60" TargetMode="External"/><Relationship Id="rId70" Type="http://schemas.openxmlformats.org/officeDocument/2006/relationships/hyperlink" Target="https://m.edsoo.ru/f844436e" TargetMode="External"/><Relationship Id="rId75" Type="http://schemas.openxmlformats.org/officeDocument/2006/relationships/hyperlink" Target="https://m.edsoo.ru/f84456e2" TargetMode="External"/><Relationship Id="rId91" Type="http://schemas.openxmlformats.org/officeDocument/2006/relationships/hyperlink" Target="https://m.edsoo.ru/f8441d08" TargetMode="External"/><Relationship Id="rId96" Type="http://schemas.openxmlformats.org/officeDocument/2006/relationships/hyperlink" Target="https://m.edsoo.ru/f84421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36ffc" TargetMode="External"/><Relationship Id="rId28" Type="http://schemas.openxmlformats.org/officeDocument/2006/relationships/hyperlink" Target="https://m.edsoo.ru/f843ac10" TargetMode="External"/><Relationship Id="rId49" Type="http://schemas.openxmlformats.org/officeDocument/2006/relationships/hyperlink" Target="https://m.edsoo.ru/f8443180" TargetMode="External"/><Relationship Id="rId114" Type="http://schemas.openxmlformats.org/officeDocument/2006/relationships/hyperlink" Target="https://m.edsoo.ru/f8441466" TargetMode="External"/><Relationship Id="rId119" Type="http://schemas.openxmlformats.org/officeDocument/2006/relationships/hyperlink" Target="https://m.edsoo.ru/f843bd72" TargetMode="External"/><Relationship Id="rId44" Type="http://schemas.openxmlformats.org/officeDocument/2006/relationships/hyperlink" Target="https://m.edsoo.ru/f844168c" TargetMode="External"/><Relationship Id="rId60" Type="http://schemas.openxmlformats.org/officeDocument/2006/relationships/hyperlink" Target="https://m.edsoo.ru/fa251244" TargetMode="External"/><Relationship Id="rId65" Type="http://schemas.openxmlformats.org/officeDocument/2006/relationships/hyperlink" Target="https://m.edsoo.ru/f8438e60" TargetMode="External"/><Relationship Id="rId81" Type="http://schemas.openxmlformats.org/officeDocument/2006/relationships/hyperlink" Target="https://m.edsoo.ru/f843a67a" TargetMode="External"/><Relationship Id="rId86" Type="http://schemas.openxmlformats.org/officeDocument/2006/relationships/hyperlink" Target="https://m.edsoo.ru/f843fc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6818" TargetMode="External"/><Relationship Id="rId39" Type="http://schemas.openxmlformats.org/officeDocument/2006/relationships/hyperlink" Target="https://m.edsoo.ru/f843f210" TargetMode="External"/><Relationship Id="rId109" Type="http://schemas.openxmlformats.org/officeDocument/2006/relationships/hyperlink" Target="https://m.edsoo.ru/f84354ea" TargetMode="External"/><Relationship Id="rId34" Type="http://schemas.openxmlformats.org/officeDocument/2006/relationships/hyperlink" Target="https://m.edsoo.ru/f843cc40" TargetMode="External"/><Relationship Id="rId50" Type="http://schemas.openxmlformats.org/officeDocument/2006/relationships/hyperlink" Target="https://m.edsoo.ru/fa250cea" TargetMode="External"/><Relationship Id="rId55" Type="http://schemas.openxmlformats.org/officeDocument/2006/relationships/hyperlink" Target="https://m.edsoo.ru/fa250baa" TargetMode="External"/><Relationship Id="rId76" Type="http://schemas.openxmlformats.org/officeDocument/2006/relationships/hyperlink" Target="https://m.edsoo.ru/f84456e2" TargetMode="External"/><Relationship Id="rId97" Type="http://schemas.openxmlformats.org/officeDocument/2006/relationships/hyperlink" Target="https://m.edsoo.ru/f8442a6e" TargetMode="External"/><Relationship Id="rId104" Type="http://schemas.openxmlformats.org/officeDocument/2006/relationships/hyperlink" Target="https://m.edsoo.ru/f84437ca" TargetMode="External"/><Relationship Id="rId120" Type="http://schemas.openxmlformats.org/officeDocument/2006/relationships/hyperlink" Target="https://m.edsoo.ru/f84401e2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444d6" TargetMode="External"/><Relationship Id="rId92" Type="http://schemas.openxmlformats.org/officeDocument/2006/relationships/hyperlink" Target="https://m.edsoo.ru/f84410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8276" TargetMode="External"/><Relationship Id="rId24" Type="http://schemas.openxmlformats.org/officeDocument/2006/relationships/hyperlink" Target="https://m.edsoo.ru/f8445a70" TargetMode="External"/><Relationship Id="rId40" Type="http://schemas.openxmlformats.org/officeDocument/2006/relationships/hyperlink" Target="https://m.edsoo.ru/fa25110e" TargetMode="External"/><Relationship Id="rId45" Type="http://schemas.openxmlformats.org/officeDocument/2006/relationships/hyperlink" Target="https://m.edsoo.ru/f8442b90" TargetMode="External"/><Relationship Id="rId66" Type="http://schemas.openxmlformats.org/officeDocument/2006/relationships/hyperlink" Target="https://m.edsoo.ru/f8443b1c" TargetMode="External"/><Relationship Id="rId87" Type="http://schemas.openxmlformats.org/officeDocument/2006/relationships/hyperlink" Target="https://m.edsoo.ru/f843fa44" TargetMode="External"/><Relationship Id="rId110" Type="http://schemas.openxmlformats.org/officeDocument/2006/relationships/hyperlink" Target="https://m.edsoo.ru/f843f67a" TargetMode="External"/><Relationship Id="rId115" Type="http://schemas.openxmlformats.org/officeDocument/2006/relationships/hyperlink" Target="https://m.edsoo.ru/f8441f4c" TargetMode="External"/><Relationship Id="rId61" Type="http://schemas.openxmlformats.org/officeDocument/2006/relationships/hyperlink" Target="https://m.edsoo.ru/fa2513de" TargetMode="External"/><Relationship Id="rId82" Type="http://schemas.openxmlformats.org/officeDocument/2006/relationships/hyperlink" Target="https://m.edsoo.ru/f8437c72" TargetMode="External"/><Relationship Id="rId19" Type="http://schemas.openxmlformats.org/officeDocument/2006/relationships/hyperlink" Target="https://m.edsoo.ru/fa25064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7fb0" TargetMode="External"/><Relationship Id="rId35" Type="http://schemas.openxmlformats.org/officeDocument/2006/relationships/hyperlink" Target="https://m.edsoo.ru/f843cda8" TargetMode="External"/><Relationship Id="rId56" Type="http://schemas.openxmlformats.org/officeDocument/2006/relationships/hyperlink" Target="https://m.edsoo.ru/f8441e2a" TargetMode="External"/><Relationship Id="rId77" Type="http://schemas.openxmlformats.org/officeDocument/2006/relationships/hyperlink" Target="https://m.edsoo.ru/f84378da" TargetMode="External"/><Relationship Id="rId100" Type="http://schemas.openxmlformats.org/officeDocument/2006/relationships/hyperlink" Target="https://m.edsoo.ru/f8439018" TargetMode="External"/><Relationship Id="rId105" Type="http://schemas.openxmlformats.org/officeDocument/2006/relationships/hyperlink" Target="https://m.edsoo.ru/f843508a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5f8" TargetMode="External"/><Relationship Id="rId72" Type="http://schemas.openxmlformats.org/officeDocument/2006/relationships/hyperlink" Target="https://m.edsoo.ru/f84448dc" TargetMode="External"/><Relationship Id="rId93" Type="http://schemas.openxmlformats.org/officeDocument/2006/relationships/hyperlink" Target="https://m.edsoo.ru/f84412f4" TargetMode="External"/><Relationship Id="rId98" Type="http://schemas.openxmlformats.org/officeDocument/2006/relationships/hyperlink" Target="https://m.edsoo.ru/f8443298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f8436e12" TargetMode="External"/><Relationship Id="rId46" Type="http://schemas.openxmlformats.org/officeDocument/2006/relationships/hyperlink" Target="https://m.edsoo.ru/f8442cb2" TargetMode="External"/><Relationship Id="rId67" Type="http://schemas.openxmlformats.org/officeDocument/2006/relationships/hyperlink" Target="https://m.edsoo.ru/f8443c3e" TargetMode="External"/><Relationship Id="rId116" Type="http://schemas.openxmlformats.org/officeDocument/2006/relationships/hyperlink" Target="https://m.edsoo.ru/f843aabc" TargetMode="External"/><Relationship Id="rId20" Type="http://schemas.openxmlformats.org/officeDocument/2006/relationships/hyperlink" Target="https://m.edsoo.ru/f843698a" TargetMode="External"/><Relationship Id="rId41" Type="http://schemas.openxmlformats.org/officeDocument/2006/relationships/hyperlink" Target="https://m.edsoo.ru/f843f7c4" TargetMode="External"/><Relationship Id="rId62" Type="http://schemas.openxmlformats.org/officeDocument/2006/relationships/hyperlink" Target="https://m.edsoo.ru/f8435af7" TargetMode="External"/><Relationship Id="rId83" Type="http://schemas.openxmlformats.org/officeDocument/2006/relationships/hyperlink" Target="https://m.edsoo.ru/f843c42a" TargetMode="External"/><Relationship Id="rId88" Type="http://schemas.openxmlformats.org/officeDocument/2006/relationships/hyperlink" Target="https://m.edsoo.ru/f843f90e" TargetMode="External"/><Relationship Id="rId111" Type="http://schemas.openxmlformats.org/officeDocument/2006/relationships/hyperlink" Target="https://m.edsoo.ru/f843565c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cefc" TargetMode="External"/><Relationship Id="rId57" Type="http://schemas.openxmlformats.org/officeDocument/2006/relationships/hyperlink" Target="https://m.edsoo.ru/f84412f4" TargetMode="External"/><Relationship Id="rId106" Type="http://schemas.openxmlformats.org/officeDocument/2006/relationships/hyperlink" Target="https://m.edsoo.ru/f8435378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b818" TargetMode="External"/><Relationship Id="rId52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44f3a" TargetMode="External"/><Relationship Id="rId78" Type="http://schemas.openxmlformats.org/officeDocument/2006/relationships/hyperlink" Target="https://m.edsoo.ru/f84371d2" TargetMode="External"/><Relationship Id="rId94" Type="http://schemas.openxmlformats.org/officeDocument/2006/relationships/hyperlink" Target="https://m.edsoo.ru/f844157e" TargetMode="External"/><Relationship Id="rId99" Type="http://schemas.openxmlformats.org/officeDocument/2006/relationships/hyperlink" Target="https://m.edsoo.ru/fa251c12" TargetMode="External"/><Relationship Id="rId101" Type="http://schemas.openxmlformats.org/officeDocument/2006/relationships/hyperlink" Target="https://m.edsoo.ru/f84451ba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7449</Words>
  <Characters>42462</Characters>
  <Application>Microsoft Office Word</Application>
  <DocSecurity>0</DocSecurity>
  <Lines>353</Lines>
  <Paragraphs>99</Paragraphs>
  <ScaleCrop>false</ScaleCrop>
  <Company/>
  <LinksUpToDate>false</LinksUpToDate>
  <CharactersWithSpaces>49812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hhhhhh</cp:lastModifiedBy>
  <cp:revision>3</cp:revision>
  <dcterms:created xsi:type="dcterms:W3CDTF">2023-09-26T19:01:00Z</dcterms:created>
  <dcterms:modified xsi:type="dcterms:W3CDTF">2023-09-26T19:06:00Z</dcterms:modified>
</cp:coreProperties>
</file>